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92BAD" w14:textId="640634E8" w:rsidR="005B42EF" w:rsidRPr="00F07C44" w:rsidRDefault="00434188" w:rsidP="005B42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AEMC</w:t>
      </w:r>
      <w:r w:rsidR="005B42EF">
        <w:rPr>
          <w:b/>
          <w:i/>
          <w:sz w:val="28"/>
          <w:szCs w:val="28"/>
        </w:rPr>
        <w:t xml:space="preserve"> projects funded in </w:t>
      </w:r>
      <w:r w:rsidR="00E0474E">
        <w:rPr>
          <w:b/>
          <w:i/>
          <w:sz w:val="28"/>
          <w:szCs w:val="28"/>
        </w:rPr>
        <w:t>2013-14</w:t>
      </w:r>
    </w:p>
    <w:p w14:paraId="18BD81CA" w14:textId="0CDFC393" w:rsidR="005B42EF" w:rsidRDefault="005B42EF" w:rsidP="005B42EF">
      <w:pPr>
        <w:rPr>
          <w:rFonts w:eastAsiaTheme="minorEastAsia"/>
          <w:lang w:eastAsia="ja-JP"/>
        </w:rPr>
      </w:pPr>
      <w:r w:rsidRPr="00B03D3E">
        <w:rPr>
          <w:rFonts w:eastAsiaTheme="minorEastAsia"/>
          <w:lang w:eastAsia="ja-JP"/>
        </w:rPr>
        <w:t>$</w:t>
      </w:r>
      <w:r w:rsidR="00E0474E">
        <w:rPr>
          <w:rFonts w:eastAsiaTheme="minorEastAsia"/>
          <w:lang w:eastAsia="ja-JP"/>
        </w:rPr>
        <w:t>718,955</w:t>
      </w:r>
      <w:r w:rsidRPr="00B03D3E">
        <w:rPr>
          <w:rFonts w:eastAsiaTheme="minorEastAsia"/>
          <w:lang w:eastAsia="ja-JP"/>
        </w:rPr>
        <w:t xml:space="preserve"> request</w:t>
      </w:r>
      <w:r w:rsidR="00434188">
        <w:rPr>
          <w:rFonts w:eastAsiaTheme="minorEastAsia"/>
          <w:lang w:eastAsia="ja-JP"/>
        </w:rPr>
        <w:t>ed with</w:t>
      </w:r>
      <w:r>
        <w:rPr>
          <w:rFonts w:eastAsiaTheme="minorEastAsia"/>
          <w:lang w:eastAsia="ja-JP"/>
        </w:rPr>
        <w:t xml:space="preserve"> over $</w:t>
      </w:r>
      <w:r w:rsidR="00E0474E">
        <w:rPr>
          <w:rFonts w:eastAsiaTheme="minorEastAsia"/>
          <w:lang w:eastAsia="ja-JP"/>
        </w:rPr>
        <w:t>340,000</w:t>
      </w:r>
      <w:r>
        <w:rPr>
          <w:rFonts w:eastAsiaTheme="minorEastAsia"/>
          <w:lang w:eastAsia="ja-JP"/>
        </w:rPr>
        <w:t xml:space="preserve"> allocated </w:t>
      </w:r>
      <w:r w:rsidR="00E0474E">
        <w:rPr>
          <w:rFonts w:eastAsiaTheme="minorEastAsia"/>
          <w:lang w:eastAsia="ja-JP"/>
        </w:rPr>
        <w:t>(92</w:t>
      </w:r>
      <w:r w:rsidRPr="00B03D3E">
        <w:rPr>
          <w:rFonts w:eastAsiaTheme="minorEastAsia"/>
          <w:lang w:eastAsia="ja-JP"/>
        </w:rPr>
        <w:t xml:space="preserve"> total requests)</w:t>
      </w:r>
    </w:p>
    <w:p w14:paraId="3928D243" w14:textId="77777777" w:rsidR="005B42EF" w:rsidRDefault="005B42EF" w:rsidP="005B42EF">
      <w:pPr>
        <w:rPr>
          <w:rFonts w:eastAsiaTheme="minorEastAsia"/>
          <w:lang w:eastAsia="ja-JP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5B42EF" w14:paraId="51123F3D" w14:textId="77777777" w:rsidTr="00434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FFFF00"/>
          </w:tcPr>
          <w:p w14:paraId="6E1730CD" w14:textId="77777777" w:rsidR="005B42EF" w:rsidRPr="00D40AA9" w:rsidRDefault="00D40AA9" w:rsidP="00E0474E">
            <w:pPr>
              <w:rPr>
                <w:rFonts w:eastAsiaTheme="minorEastAsia"/>
                <w:b w:val="0"/>
                <w:lang w:eastAsia="ja-JP"/>
              </w:rPr>
            </w:pPr>
            <w:r w:rsidRPr="00D40AA9">
              <w:rPr>
                <w:rFonts w:eastAsiaTheme="minorEastAsia"/>
                <w:b w:val="0"/>
                <w:lang w:eastAsia="ja-JP"/>
              </w:rPr>
              <w:t>F</w:t>
            </w:r>
            <w:r w:rsidR="005B42EF" w:rsidRPr="00D40AA9">
              <w:rPr>
                <w:rFonts w:eastAsiaTheme="minorEastAsia"/>
                <w:b w:val="0"/>
                <w:lang w:eastAsia="ja-JP"/>
              </w:rPr>
              <w:t>unded</w:t>
            </w:r>
          </w:p>
        </w:tc>
        <w:tc>
          <w:tcPr>
            <w:tcW w:w="7758" w:type="dxa"/>
            <w:shd w:val="clear" w:color="auto" w:fill="FFFF00"/>
          </w:tcPr>
          <w:p w14:paraId="0AB807DC" w14:textId="77777777" w:rsidR="005B42EF" w:rsidRPr="00D40AA9" w:rsidRDefault="005B42EF" w:rsidP="00E04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lang w:eastAsia="ja-JP"/>
              </w:rPr>
            </w:pPr>
            <w:r w:rsidRPr="00D40AA9">
              <w:rPr>
                <w:rFonts w:eastAsiaTheme="minorEastAsia"/>
                <w:b w:val="0"/>
                <w:lang w:eastAsia="ja-JP"/>
              </w:rPr>
              <w:t>Department(s)</w:t>
            </w:r>
          </w:p>
        </w:tc>
      </w:tr>
      <w:tr w:rsidR="005B42EF" w14:paraId="4946F385" w14:textId="77777777" w:rsidTr="0043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410E977" w14:textId="77777777" w:rsidR="005B42EF" w:rsidRDefault="00D40AA9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Mason Academic Advising Network</w:t>
            </w:r>
          </w:p>
        </w:tc>
        <w:tc>
          <w:tcPr>
            <w:tcW w:w="7758" w:type="dxa"/>
          </w:tcPr>
          <w:p w14:paraId="57D9600F" w14:textId="77777777" w:rsidR="005B42EF" w:rsidRDefault="00D40AA9" w:rsidP="00E0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All academic units in conjunction with Academic Advising</w:t>
            </w:r>
          </w:p>
        </w:tc>
      </w:tr>
      <w:tr w:rsidR="005B42EF" w14:paraId="295BCA6F" w14:textId="77777777" w:rsidTr="00434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1F90783" w14:textId="77777777" w:rsidR="005B42EF" w:rsidRDefault="00D40AA9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Geek Week</w:t>
            </w:r>
          </w:p>
        </w:tc>
        <w:tc>
          <w:tcPr>
            <w:tcW w:w="7758" w:type="dxa"/>
          </w:tcPr>
          <w:p w14:paraId="09A21066" w14:textId="77777777" w:rsidR="005B42EF" w:rsidRDefault="00D40AA9" w:rsidP="00E04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Career Services, Housing &amp; Residence Life, Off-Campus Student Services &amp; Programs, Student Involvement</w:t>
            </w:r>
          </w:p>
        </w:tc>
      </w:tr>
      <w:tr w:rsidR="005B42EF" w14:paraId="7481B493" w14:textId="77777777" w:rsidTr="0043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171D2B3" w14:textId="77777777" w:rsidR="005B42EF" w:rsidRDefault="00D40AA9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Branding Fairfax Water Tower</w:t>
            </w:r>
          </w:p>
        </w:tc>
        <w:tc>
          <w:tcPr>
            <w:tcW w:w="7758" w:type="dxa"/>
          </w:tcPr>
          <w:p w14:paraId="46ACF6B7" w14:textId="77777777" w:rsidR="005B42EF" w:rsidRDefault="00D40AA9" w:rsidP="00E0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Campus Planning, University Communications &amp; Marketing</w:t>
            </w:r>
          </w:p>
        </w:tc>
      </w:tr>
      <w:tr w:rsidR="005B42EF" w14:paraId="785E5D12" w14:textId="77777777" w:rsidTr="00434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EF97366" w14:textId="77777777" w:rsidR="005B42EF" w:rsidRDefault="00D40AA9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Academic Career Opportunities through Research Networking (ACORN)</w:t>
            </w:r>
          </w:p>
        </w:tc>
        <w:tc>
          <w:tcPr>
            <w:tcW w:w="7758" w:type="dxa"/>
          </w:tcPr>
          <w:p w14:paraId="32CCDD9B" w14:textId="77777777" w:rsidR="005B42EF" w:rsidRDefault="00D40AA9" w:rsidP="00E04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College of Health &amp; Human Services, Department of Rehabilitation Science, Graduate Student Life</w:t>
            </w:r>
          </w:p>
        </w:tc>
      </w:tr>
      <w:tr w:rsidR="005B42EF" w14:paraId="73D34D02" w14:textId="77777777" w:rsidTr="0043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7256C9B" w14:textId="77777777" w:rsidR="005B42EF" w:rsidRDefault="00D40AA9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COMPASS: A Roadmap to Healthy Living</w:t>
            </w:r>
          </w:p>
        </w:tc>
        <w:tc>
          <w:tcPr>
            <w:tcW w:w="7758" w:type="dxa"/>
          </w:tcPr>
          <w:p w14:paraId="51C453E5" w14:textId="77777777" w:rsidR="005B42EF" w:rsidRDefault="00D40AA9" w:rsidP="00E0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Center for the Advancement of Public Health, Wellness, Alcohol, and Violence Education Services</w:t>
            </w:r>
          </w:p>
        </w:tc>
      </w:tr>
      <w:tr w:rsidR="005B42EF" w14:paraId="5105F80A" w14:textId="77777777" w:rsidTr="00434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C3E373F" w14:textId="77777777" w:rsidR="005B42EF" w:rsidRDefault="00D40AA9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Quiet Meditation Space area rugs</w:t>
            </w:r>
          </w:p>
        </w:tc>
        <w:tc>
          <w:tcPr>
            <w:tcW w:w="7758" w:type="dxa"/>
          </w:tcPr>
          <w:p w14:paraId="49DA268E" w14:textId="77777777" w:rsidR="005B42EF" w:rsidRDefault="00D40AA9" w:rsidP="00E04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Diversity, Inclusion &amp; Multicultural Education and International Programs &amp; Services</w:t>
            </w:r>
          </w:p>
        </w:tc>
      </w:tr>
      <w:tr w:rsidR="005B42EF" w14:paraId="7C77180B" w14:textId="77777777" w:rsidTr="0043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D098B65" w14:textId="77777777" w:rsidR="005B42EF" w:rsidRDefault="00D40AA9" w:rsidP="00E0474E">
            <w:pPr>
              <w:rPr>
                <w:rFonts w:eastAsiaTheme="minorEastAsia"/>
                <w:lang w:eastAsia="ja-JP"/>
              </w:rPr>
            </w:pPr>
            <w:proofErr w:type="spellStart"/>
            <w:r>
              <w:rPr>
                <w:rFonts w:eastAsiaTheme="minorEastAsia"/>
                <w:lang w:eastAsia="ja-JP"/>
              </w:rPr>
              <w:t>Gradstravaganza</w:t>
            </w:r>
            <w:proofErr w:type="spellEnd"/>
          </w:p>
        </w:tc>
        <w:tc>
          <w:tcPr>
            <w:tcW w:w="7758" w:type="dxa"/>
          </w:tcPr>
          <w:p w14:paraId="223593E2" w14:textId="77777777" w:rsidR="005B42EF" w:rsidRDefault="00D40AA9" w:rsidP="00E0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Provost Office, Graduate Student Life, Graduate &amp; Professional Student Association, Student Involvement</w:t>
            </w:r>
          </w:p>
        </w:tc>
      </w:tr>
      <w:tr w:rsidR="005B42EF" w14:paraId="71E90B77" w14:textId="77777777" w:rsidTr="00434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E2611E" w14:textId="77777777" w:rsidR="005B42EF" w:rsidRDefault="00D40AA9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Green Basketball Game</w:t>
            </w:r>
          </w:p>
        </w:tc>
        <w:tc>
          <w:tcPr>
            <w:tcW w:w="7758" w:type="dxa"/>
          </w:tcPr>
          <w:p w14:paraId="2AB4B74F" w14:textId="77777777" w:rsidR="005B42EF" w:rsidRDefault="00D40AA9" w:rsidP="00E04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Athletics, Sustainability</w:t>
            </w:r>
          </w:p>
        </w:tc>
      </w:tr>
      <w:tr w:rsidR="005B42EF" w14:paraId="10EC8E42" w14:textId="77777777" w:rsidTr="0043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469D629" w14:textId="77777777" w:rsidR="005B42EF" w:rsidRDefault="00D40AA9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International Student Orientation</w:t>
            </w:r>
          </w:p>
        </w:tc>
        <w:tc>
          <w:tcPr>
            <w:tcW w:w="7758" w:type="dxa"/>
          </w:tcPr>
          <w:p w14:paraId="3B49952C" w14:textId="77777777" w:rsidR="005B42EF" w:rsidRDefault="00D40AA9" w:rsidP="00E0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School of Public Policy</w:t>
            </w:r>
          </w:p>
        </w:tc>
      </w:tr>
      <w:tr w:rsidR="005B42EF" w14:paraId="1C3AD55B" w14:textId="77777777" w:rsidTr="00434188">
        <w:tc>
          <w:tcPr>
            <w:tcW w:w="3258" w:type="dxa"/>
          </w:tcPr>
          <w:p w14:paraId="5E1A2236" w14:textId="77777777" w:rsidR="005B42EF" w:rsidRDefault="00D40AA9" w:rsidP="00E0474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Mason Nation 9/11 Day of Service</w:t>
            </w:r>
          </w:p>
        </w:tc>
        <w:tc>
          <w:tcPr>
            <w:tcW w:w="7758" w:type="dxa"/>
          </w:tcPr>
          <w:p w14:paraId="2B9F6037" w14:textId="3FD76A30" w:rsidR="005B42EF" w:rsidRDefault="00D40AA9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Honors, Student Involvement, Student Government, Military Services, Staff Senate, Transition Re</w:t>
            </w:r>
            <w:r w:rsidR="00B07F09">
              <w:rPr>
                <w:rFonts w:eastAsiaTheme="minorEastAsia"/>
                <w:lang w:eastAsia="ja-JP"/>
              </w:rPr>
              <w:t>source Center, Police, Center for</w:t>
            </w:r>
            <w:r>
              <w:rPr>
                <w:rFonts w:eastAsiaTheme="minorEastAsia"/>
                <w:lang w:eastAsia="ja-JP"/>
              </w:rPr>
              <w:t xml:space="preserve"> Leadership &amp; Community Engagement, Leadership Education &amp; Development, Human Resources &amp; Payroll, </w:t>
            </w:r>
            <w:r w:rsidR="008C2C33">
              <w:rPr>
                <w:rFonts w:eastAsiaTheme="minorEastAsia"/>
                <w:lang w:eastAsia="ja-JP"/>
              </w:rPr>
              <w:t>ITU, Sustainability, R</w:t>
            </w:r>
            <w:r w:rsidR="00C63F80">
              <w:rPr>
                <w:rFonts w:eastAsiaTheme="minorEastAsia"/>
                <w:lang w:eastAsia="ja-JP"/>
              </w:rPr>
              <w:t>e</w:t>
            </w:r>
            <w:r w:rsidR="008C2C33">
              <w:rPr>
                <w:rFonts w:eastAsiaTheme="minorEastAsia"/>
                <w:lang w:eastAsia="ja-JP"/>
              </w:rPr>
              <w:t>serve Officers’ Training Corps</w:t>
            </w:r>
          </w:p>
        </w:tc>
      </w:tr>
      <w:tr w:rsidR="005B42EF" w14:paraId="21E6056E" w14:textId="77777777" w:rsidTr="0043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817C074" w14:textId="77777777" w:rsidR="005B42EF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Broadside Photo Digitization</w:t>
            </w:r>
          </w:p>
        </w:tc>
        <w:tc>
          <w:tcPr>
            <w:tcW w:w="7758" w:type="dxa"/>
          </w:tcPr>
          <w:p w14:paraId="623EE50D" w14:textId="77777777" w:rsidR="005B42EF" w:rsidRDefault="008C2C33" w:rsidP="00E0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Libraries, Special Collections &amp; Archives, Digital Programs &amp; Services</w:t>
            </w:r>
          </w:p>
        </w:tc>
      </w:tr>
      <w:tr w:rsidR="005B42EF" w14:paraId="45C094B4" w14:textId="77777777" w:rsidTr="00434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06B2169" w14:textId="77777777" w:rsidR="005B42EF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Remote Engagement</w:t>
            </w:r>
          </w:p>
        </w:tc>
        <w:tc>
          <w:tcPr>
            <w:tcW w:w="7758" w:type="dxa"/>
          </w:tcPr>
          <w:p w14:paraId="78ED6174" w14:textId="77777777" w:rsidR="005B42EF" w:rsidRDefault="008C2C33" w:rsidP="00E04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Student Media, Athletics, Student Involvement, Mason Recreation, International Programs &amp; Services, Career Services</w:t>
            </w:r>
          </w:p>
        </w:tc>
      </w:tr>
      <w:tr w:rsidR="005B42EF" w14:paraId="3EE7056B" w14:textId="77777777" w:rsidTr="0043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8159715" w14:textId="77777777" w:rsidR="005B42EF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Basketball Block Parties</w:t>
            </w:r>
          </w:p>
        </w:tc>
        <w:tc>
          <w:tcPr>
            <w:tcW w:w="7758" w:type="dxa"/>
          </w:tcPr>
          <w:p w14:paraId="3F51C45D" w14:textId="77777777" w:rsidR="005B42EF" w:rsidRDefault="008C2C33" w:rsidP="00E0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Athletics &amp; Alumni Affairs</w:t>
            </w:r>
          </w:p>
        </w:tc>
      </w:tr>
      <w:tr w:rsidR="005B42EF" w14:paraId="68B5C4D0" w14:textId="77777777" w:rsidTr="00434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FC7A759" w14:textId="5AD656A7" w:rsidR="005B42EF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Student Leade</w:t>
            </w:r>
            <w:r w:rsidR="00C63F80">
              <w:rPr>
                <w:rFonts w:eastAsiaTheme="minorEastAsia"/>
                <w:lang w:eastAsia="ja-JP"/>
              </w:rPr>
              <w:t>r Professional Development Scho</w:t>
            </w:r>
            <w:r>
              <w:rPr>
                <w:rFonts w:eastAsiaTheme="minorEastAsia"/>
                <w:lang w:eastAsia="ja-JP"/>
              </w:rPr>
              <w:t>l</w:t>
            </w:r>
            <w:r w:rsidR="00C63F80">
              <w:rPr>
                <w:rFonts w:eastAsiaTheme="minorEastAsia"/>
                <w:lang w:eastAsia="ja-JP"/>
              </w:rPr>
              <w:t>a</w:t>
            </w:r>
            <w:r>
              <w:rPr>
                <w:rFonts w:eastAsiaTheme="minorEastAsia"/>
                <w:lang w:eastAsia="ja-JP"/>
              </w:rPr>
              <w:t>rships</w:t>
            </w:r>
          </w:p>
        </w:tc>
        <w:tc>
          <w:tcPr>
            <w:tcW w:w="7758" w:type="dxa"/>
          </w:tcPr>
          <w:p w14:paraId="696BD420" w14:textId="77777777" w:rsidR="005B42EF" w:rsidRDefault="008C2C33" w:rsidP="00E04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Transition Resource Center</w:t>
            </w:r>
          </w:p>
        </w:tc>
      </w:tr>
      <w:tr w:rsidR="005B42EF" w14:paraId="4301DCEF" w14:textId="77777777" w:rsidTr="0043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04C3CB3" w14:textId="77777777" w:rsidR="005B42EF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UN Global Compact Day</w:t>
            </w:r>
          </w:p>
        </w:tc>
        <w:tc>
          <w:tcPr>
            <w:tcW w:w="7758" w:type="dxa"/>
          </w:tcPr>
          <w:p w14:paraId="27C17067" w14:textId="77777777" w:rsidR="005B42EF" w:rsidRDefault="008C2C33" w:rsidP="00E0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Provost Office, New Century College, Global Office, International Programs &amp; Services, Sustainability</w:t>
            </w:r>
          </w:p>
        </w:tc>
      </w:tr>
      <w:tr w:rsidR="005B42EF" w14:paraId="5AAA3D3E" w14:textId="77777777" w:rsidTr="00434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9859B89" w14:textId="77777777" w:rsidR="005B42EF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Dialogues on Race</w:t>
            </w:r>
          </w:p>
        </w:tc>
        <w:tc>
          <w:tcPr>
            <w:tcW w:w="7758" w:type="dxa"/>
          </w:tcPr>
          <w:p w14:paraId="55ACA106" w14:textId="77777777" w:rsidR="005B42EF" w:rsidRDefault="008C2C33" w:rsidP="00E04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Diversity Research and Action Center, College of Education &amp; Human Development, Diversity, Inclusion &amp; Multicultural Education, Housing &amp; Residence Life</w:t>
            </w:r>
          </w:p>
        </w:tc>
      </w:tr>
      <w:tr w:rsidR="005B42EF" w14:paraId="2C30454F" w14:textId="77777777" w:rsidTr="0043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FFC5A1A" w14:textId="77777777" w:rsidR="005B42EF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CUBES</w:t>
            </w:r>
          </w:p>
        </w:tc>
        <w:tc>
          <w:tcPr>
            <w:tcW w:w="7758" w:type="dxa"/>
          </w:tcPr>
          <w:p w14:paraId="1F196479" w14:textId="77777777" w:rsidR="005B42EF" w:rsidRDefault="008C2C33" w:rsidP="00E0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Student Involvement, Student Government</w:t>
            </w:r>
          </w:p>
        </w:tc>
      </w:tr>
      <w:tr w:rsidR="005B42EF" w14:paraId="78DE4E32" w14:textId="77777777" w:rsidTr="00434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2DFA8E3" w14:textId="77777777" w:rsidR="005B42EF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Bike Repair Stands</w:t>
            </w:r>
          </w:p>
        </w:tc>
        <w:tc>
          <w:tcPr>
            <w:tcW w:w="7758" w:type="dxa"/>
          </w:tcPr>
          <w:p w14:paraId="695EE75A" w14:textId="77777777" w:rsidR="005B42EF" w:rsidRDefault="008C2C33" w:rsidP="00E04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Parking &amp; Transportation</w:t>
            </w:r>
          </w:p>
        </w:tc>
      </w:tr>
      <w:tr w:rsidR="005B42EF" w14:paraId="73065D69" w14:textId="77777777" w:rsidTr="0043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36AC097" w14:textId="77777777" w:rsidR="005B42EF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Tennis Court lighting</w:t>
            </w:r>
          </w:p>
        </w:tc>
        <w:tc>
          <w:tcPr>
            <w:tcW w:w="7758" w:type="dxa"/>
          </w:tcPr>
          <w:p w14:paraId="316B0E0A" w14:textId="77777777" w:rsidR="005B42EF" w:rsidRDefault="008C2C33" w:rsidP="00E0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Mason Recreation, Athletics, Recreation and Health Tourism</w:t>
            </w:r>
          </w:p>
        </w:tc>
      </w:tr>
      <w:tr w:rsidR="005B42EF" w14:paraId="0E4A4FF9" w14:textId="77777777" w:rsidTr="00434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63A85CC" w14:textId="77777777" w:rsidR="005B42EF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Event Services Box Truck</w:t>
            </w:r>
          </w:p>
        </w:tc>
        <w:tc>
          <w:tcPr>
            <w:tcW w:w="7758" w:type="dxa"/>
          </w:tcPr>
          <w:p w14:paraId="1E2BB84E" w14:textId="77777777" w:rsidR="005B42EF" w:rsidRDefault="008C2C33" w:rsidP="00E04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Student Centers</w:t>
            </w:r>
          </w:p>
        </w:tc>
      </w:tr>
      <w:tr w:rsidR="008C2C33" w14:paraId="1FFB2D36" w14:textId="77777777" w:rsidTr="0043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3EAA972" w14:textId="77777777" w:rsidR="008C2C33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JC Info Desk improvements</w:t>
            </w:r>
          </w:p>
        </w:tc>
        <w:tc>
          <w:tcPr>
            <w:tcW w:w="7758" w:type="dxa"/>
          </w:tcPr>
          <w:p w14:paraId="6C7357C6" w14:textId="77777777" w:rsidR="008C2C33" w:rsidRDefault="008C2C33" w:rsidP="00E0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Student Centers</w:t>
            </w:r>
          </w:p>
        </w:tc>
      </w:tr>
      <w:tr w:rsidR="008C2C33" w14:paraId="77D032FF" w14:textId="77777777" w:rsidTr="00434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20221D9" w14:textId="77777777" w:rsidR="008C2C33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Patriots Initiating Kinetic Energy</w:t>
            </w:r>
          </w:p>
        </w:tc>
        <w:tc>
          <w:tcPr>
            <w:tcW w:w="7758" w:type="dxa"/>
          </w:tcPr>
          <w:p w14:paraId="26D94246" w14:textId="77777777" w:rsidR="008C2C33" w:rsidRDefault="008C2C33" w:rsidP="00E04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Sustainability, Mason Recreation</w:t>
            </w:r>
          </w:p>
        </w:tc>
      </w:tr>
      <w:tr w:rsidR="008C2C33" w14:paraId="2EA10456" w14:textId="77777777" w:rsidTr="0043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94160FE" w14:textId="77777777" w:rsidR="008C2C33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Patriot Zone re-design</w:t>
            </w:r>
          </w:p>
        </w:tc>
        <w:tc>
          <w:tcPr>
            <w:tcW w:w="7758" w:type="dxa"/>
          </w:tcPr>
          <w:p w14:paraId="2C32A998" w14:textId="77777777" w:rsidR="008C2C33" w:rsidRDefault="008C2C33" w:rsidP="00E0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University Life Prince William</w:t>
            </w:r>
          </w:p>
        </w:tc>
      </w:tr>
      <w:tr w:rsidR="008C2C33" w14:paraId="728FDD60" w14:textId="77777777" w:rsidTr="00434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2302218" w14:textId="77777777" w:rsidR="008C2C33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Campus Reforestation Project</w:t>
            </w:r>
          </w:p>
        </w:tc>
        <w:tc>
          <w:tcPr>
            <w:tcW w:w="7758" w:type="dxa"/>
          </w:tcPr>
          <w:p w14:paraId="3B98DE2B" w14:textId="77777777" w:rsidR="008C2C33" w:rsidRDefault="008C2C33" w:rsidP="00E04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Sustainability, Campus Planning</w:t>
            </w:r>
          </w:p>
        </w:tc>
      </w:tr>
      <w:tr w:rsidR="008C2C33" w14:paraId="2004EC4F" w14:textId="77777777" w:rsidTr="0043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42CB034" w14:textId="77777777" w:rsidR="008C2C33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Greening the Theater</w:t>
            </w:r>
          </w:p>
        </w:tc>
        <w:tc>
          <w:tcPr>
            <w:tcW w:w="7758" w:type="dxa"/>
          </w:tcPr>
          <w:p w14:paraId="117065FA" w14:textId="77777777" w:rsidR="008C2C33" w:rsidRDefault="008C2C33" w:rsidP="00E0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Sustainability in Action, Mason Players, ESS, Auxiliary Enterprises</w:t>
            </w:r>
          </w:p>
        </w:tc>
      </w:tr>
      <w:tr w:rsidR="008C2C33" w14:paraId="7DE8021C" w14:textId="77777777" w:rsidTr="00434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7EA46EC" w14:textId="77777777" w:rsidR="008C2C33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Mason Pond Cottage </w:t>
            </w:r>
          </w:p>
        </w:tc>
        <w:tc>
          <w:tcPr>
            <w:tcW w:w="7758" w:type="dxa"/>
          </w:tcPr>
          <w:p w14:paraId="71AFBCB9" w14:textId="77777777" w:rsidR="008C2C33" w:rsidRDefault="008C2C33" w:rsidP="00E04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Sustainability, Campus Planning</w:t>
            </w:r>
          </w:p>
        </w:tc>
      </w:tr>
      <w:tr w:rsidR="008C2C33" w14:paraId="4EA5DF7D" w14:textId="77777777" w:rsidTr="0043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8A5E495" w14:textId="77777777" w:rsidR="008C2C33" w:rsidRDefault="008C2C33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President’s Park Greenhouse</w:t>
            </w:r>
          </w:p>
        </w:tc>
        <w:tc>
          <w:tcPr>
            <w:tcW w:w="7758" w:type="dxa"/>
          </w:tcPr>
          <w:p w14:paraId="1F3EFE13" w14:textId="43CE9820" w:rsidR="008C2C33" w:rsidRDefault="00C63F80" w:rsidP="00E04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Sus</w:t>
            </w:r>
            <w:r w:rsidR="008C2C33">
              <w:rPr>
                <w:rFonts w:eastAsiaTheme="minorEastAsia"/>
                <w:lang w:eastAsia="ja-JP"/>
              </w:rPr>
              <w:t>t</w:t>
            </w:r>
            <w:r>
              <w:rPr>
                <w:rFonts w:eastAsiaTheme="minorEastAsia"/>
                <w:lang w:eastAsia="ja-JP"/>
              </w:rPr>
              <w:t>a</w:t>
            </w:r>
            <w:bookmarkStart w:id="0" w:name="_GoBack"/>
            <w:bookmarkEnd w:id="0"/>
            <w:r w:rsidR="008C2C33">
              <w:rPr>
                <w:rFonts w:eastAsiaTheme="minorEastAsia"/>
                <w:lang w:eastAsia="ja-JP"/>
              </w:rPr>
              <w:t xml:space="preserve">inability, </w:t>
            </w:r>
            <w:r w:rsidR="00B07F09">
              <w:rPr>
                <w:rFonts w:eastAsiaTheme="minorEastAsia"/>
                <w:lang w:eastAsia="ja-JP"/>
              </w:rPr>
              <w:t>Housing &amp; Residence Life, Mason Dining</w:t>
            </w:r>
            <w:r w:rsidR="008C2C33">
              <w:rPr>
                <w:rFonts w:eastAsiaTheme="minorEastAsia"/>
                <w:lang w:eastAsia="ja-JP"/>
              </w:rPr>
              <w:t xml:space="preserve">, Facilities, </w:t>
            </w:r>
            <w:r w:rsidR="00B07F09">
              <w:rPr>
                <w:rFonts w:eastAsiaTheme="minorEastAsia"/>
                <w:lang w:eastAsia="ja-JP"/>
              </w:rPr>
              <w:t xml:space="preserve">Organic </w:t>
            </w:r>
            <w:r w:rsidR="00B07F09">
              <w:rPr>
                <w:rFonts w:eastAsiaTheme="minorEastAsia"/>
                <w:lang w:eastAsia="ja-JP"/>
              </w:rPr>
              <w:lastRenderedPageBreak/>
              <w:t>Garden Association</w:t>
            </w:r>
          </w:p>
        </w:tc>
      </w:tr>
      <w:tr w:rsidR="00B07F09" w14:paraId="1EE3F2FB" w14:textId="77777777" w:rsidTr="00434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C7BAE47" w14:textId="77777777" w:rsidR="00B07F09" w:rsidRDefault="00B07F09" w:rsidP="00E0474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lastRenderedPageBreak/>
              <w:t>Campus Kitchens</w:t>
            </w:r>
          </w:p>
        </w:tc>
        <w:tc>
          <w:tcPr>
            <w:tcW w:w="7758" w:type="dxa"/>
          </w:tcPr>
          <w:p w14:paraId="3FD9BAE6" w14:textId="77777777" w:rsidR="00B07F09" w:rsidRDefault="00B07F09" w:rsidP="00E04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Mason Meals, </w:t>
            </w:r>
            <w:r>
              <w:rPr>
                <w:rFonts w:eastAsiaTheme="minorEastAsia"/>
                <w:lang w:eastAsia="ja-JP"/>
              </w:rPr>
              <w:t>Center for</w:t>
            </w:r>
            <w:r>
              <w:rPr>
                <w:rFonts w:eastAsiaTheme="minorEastAsia"/>
                <w:lang w:eastAsia="ja-JP"/>
              </w:rPr>
              <w:t xml:space="preserve"> Leadership &amp; Community Engagement, Mason Dining, Alumni Affairs, NCC, APO, Student Health, Counseling, Green Patriots, Auxiliary Enterprises, Sustainability Living Learning Community</w:t>
            </w:r>
          </w:p>
        </w:tc>
      </w:tr>
    </w:tbl>
    <w:p w14:paraId="29ED5077" w14:textId="77777777" w:rsidR="005B42EF" w:rsidRPr="00B03D3E" w:rsidRDefault="005B42EF" w:rsidP="005B42EF">
      <w:pPr>
        <w:rPr>
          <w:rFonts w:eastAsiaTheme="minorEastAsia"/>
          <w:lang w:eastAsia="ja-JP"/>
        </w:rPr>
      </w:pPr>
    </w:p>
    <w:p w14:paraId="1034B170" w14:textId="77777777" w:rsidR="005B42EF" w:rsidRDefault="005B42EF" w:rsidP="005B42EF"/>
    <w:p w14:paraId="5087BEBF" w14:textId="77777777" w:rsidR="00F5151F" w:rsidRDefault="00F5151F"/>
    <w:sectPr w:rsidR="00F5151F" w:rsidSect="00E04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F"/>
    <w:rsid w:val="001F3245"/>
    <w:rsid w:val="00434188"/>
    <w:rsid w:val="005B42EF"/>
    <w:rsid w:val="008C2C33"/>
    <w:rsid w:val="00B07F09"/>
    <w:rsid w:val="00BB07BC"/>
    <w:rsid w:val="00C63F80"/>
    <w:rsid w:val="00D40AA9"/>
    <w:rsid w:val="00E0474E"/>
    <w:rsid w:val="00F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002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2E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3418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2E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3418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444</Words>
  <Characters>2534</Characters>
  <Application>Microsoft Macintosh Word</Application>
  <DocSecurity>0</DocSecurity>
  <Lines>21</Lines>
  <Paragraphs>5</Paragraphs>
  <ScaleCrop>false</ScaleCrop>
  <Company>GMU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Karton</dc:creator>
  <cp:keywords/>
  <dc:description/>
  <cp:lastModifiedBy>Alissa Karton</cp:lastModifiedBy>
  <cp:revision>5</cp:revision>
  <dcterms:created xsi:type="dcterms:W3CDTF">2014-04-08T18:49:00Z</dcterms:created>
  <dcterms:modified xsi:type="dcterms:W3CDTF">2014-04-08T19:52:00Z</dcterms:modified>
</cp:coreProperties>
</file>